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315" w:rsidRPr="00474B06" w:rsidRDefault="004F3315" w:rsidP="004F33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B06">
        <w:rPr>
          <w:rFonts w:ascii="Times New Roman" w:hAnsi="Times New Roman" w:cs="Times New Roman"/>
          <w:b/>
          <w:sz w:val="24"/>
          <w:szCs w:val="24"/>
        </w:rPr>
        <w:t>MADLA NATURAL AREA TRAILS</w:t>
      </w:r>
    </w:p>
    <w:p w:rsidR="004F3315" w:rsidRPr="00474B06" w:rsidRDefault="004F3315" w:rsidP="004F3315">
      <w:pPr>
        <w:rPr>
          <w:rFonts w:ascii="Times New Roman" w:hAnsi="Times New Roman" w:cs="Times New Roman"/>
          <w:sz w:val="20"/>
          <w:szCs w:val="20"/>
        </w:rPr>
      </w:pPr>
      <w:r w:rsidRPr="00474B06">
        <w:rPr>
          <w:rFonts w:ascii="Times New Roman" w:hAnsi="Times New Roman" w:cs="Times New Roman"/>
          <w:b/>
          <w:sz w:val="20"/>
          <w:szCs w:val="20"/>
        </w:rPr>
        <w:t>EB</w:t>
      </w:r>
      <w:r w:rsidRPr="00474B06">
        <w:rPr>
          <w:rFonts w:ascii="Times New Roman" w:hAnsi="Times New Roman" w:cs="Times New Roman"/>
          <w:sz w:val="20"/>
          <w:szCs w:val="20"/>
        </w:rPr>
        <w:t xml:space="preserve">:  </w:t>
      </w:r>
      <w:r w:rsidRPr="00474B06">
        <w:rPr>
          <w:rFonts w:ascii="Times New Roman" w:hAnsi="Times New Roman" w:cs="Times New Roman"/>
          <w:b/>
          <w:sz w:val="20"/>
          <w:szCs w:val="20"/>
        </w:rPr>
        <w:t>East Bend Trail</w:t>
      </w:r>
      <w:r w:rsidR="001F0540">
        <w:rPr>
          <w:rFonts w:ascii="Times New Roman" w:hAnsi="Times New Roman" w:cs="Times New Roman"/>
          <w:sz w:val="20"/>
          <w:szCs w:val="20"/>
        </w:rPr>
        <w:t xml:space="preserve"> - </w:t>
      </w:r>
      <w:r w:rsidRPr="00474B06">
        <w:rPr>
          <w:rFonts w:ascii="Times New Roman" w:hAnsi="Times New Roman" w:cs="Times New Roman"/>
          <w:sz w:val="20"/>
          <w:szCs w:val="20"/>
        </w:rPr>
        <w:t>the perfect picnic area amidst</w:t>
      </w:r>
      <w:r w:rsidR="005A6A39">
        <w:rPr>
          <w:rFonts w:ascii="Times New Roman" w:hAnsi="Times New Roman" w:cs="Times New Roman"/>
          <w:sz w:val="20"/>
          <w:szCs w:val="20"/>
        </w:rPr>
        <w:t xml:space="preserve"> the wild cherry patch –</w:t>
      </w:r>
      <w:r w:rsidR="001F0540">
        <w:rPr>
          <w:rFonts w:ascii="Times New Roman" w:hAnsi="Times New Roman" w:cs="Times New Roman"/>
          <w:sz w:val="20"/>
          <w:szCs w:val="20"/>
        </w:rPr>
        <w:t xml:space="preserve">several </w:t>
      </w:r>
      <w:r w:rsidR="005A6A39">
        <w:rPr>
          <w:rFonts w:ascii="Times New Roman" w:hAnsi="Times New Roman" w:cs="Times New Roman"/>
          <w:sz w:val="20"/>
          <w:szCs w:val="20"/>
        </w:rPr>
        <w:t>plinths</w:t>
      </w:r>
      <w:r w:rsidRPr="00474B06">
        <w:rPr>
          <w:rFonts w:ascii="Times New Roman" w:hAnsi="Times New Roman" w:cs="Times New Roman"/>
          <w:sz w:val="20"/>
          <w:szCs w:val="20"/>
        </w:rPr>
        <w:t xml:space="preserve"> </w:t>
      </w:r>
      <w:r w:rsidR="001F0540">
        <w:rPr>
          <w:rFonts w:ascii="Times New Roman" w:hAnsi="Times New Roman" w:cs="Times New Roman"/>
          <w:sz w:val="20"/>
          <w:szCs w:val="20"/>
        </w:rPr>
        <w:t>are provided for</w:t>
      </w:r>
      <w:r w:rsidRPr="00474B06">
        <w:rPr>
          <w:rFonts w:ascii="Times New Roman" w:hAnsi="Times New Roman" w:cs="Times New Roman"/>
          <w:sz w:val="20"/>
          <w:szCs w:val="20"/>
        </w:rPr>
        <w:t xml:space="preserve"> seating. Skill level Green Diamond (easy).</w:t>
      </w:r>
    </w:p>
    <w:p w:rsidR="004F3315" w:rsidRPr="00474B06" w:rsidRDefault="004F3315" w:rsidP="004F331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474B06">
        <w:rPr>
          <w:rFonts w:ascii="Times New Roman" w:hAnsi="Times New Roman" w:cs="Times New Roman"/>
          <w:b/>
          <w:sz w:val="20"/>
          <w:szCs w:val="20"/>
        </w:rPr>
        <w:t>WW</w:t>
      </w:r>
      <w:r w:rsidRPr="00474B06">
        <w:rPr>
          <w:rFonts w:ascii="Times New Roman" w:hAnsi="Times New Roman" w:cs="Times New Roman"/>
          <w:sz w:val="20"/>
          <w:szCs w:val="20"/>
        </w:rPr>
        <w:t xml:space="preserve">: </w:t>
      </w:r>
      <w:r w:rsidRPr="00474B06">
        <w:rPr>
          <w:rFonts w:ascii="Times New Roman" w:hAnsi="Times New Roman" w:cs="Times New Roman"/>
          <w:b/>
          <w:sz w:val="20"/>
          <w:szCs w:val="20"/>
        </w:rPr>
        <w:t>Warbler Way</w:t>
      </w:r>
      <w:r w:rsidRPr="00474B06">
        <w:rPr>
          <w:rFonts w:ascii="Times New Roman" w:hAnsi="Times New Roman" w:cs="Times New Roman"/>
          <w:sz w:val="20"/>
          <w:szCs w:val="20"/>
        </w:rPr>
        <w:t xml:space="preserve"> - is a loop from </w:t>
      </w:r>
      <w:r w:rsidR="001F0540">
        <w:rPr>
          <w:rFonts w:ascii="Times New Roman" w:hAnsi="Times New Roman" w:cs="Times New Roman"/>
          <w:sz w:val="20"/>
          <w:szCs w:val="20"/>
        </w:rPr>
        <w:t>East Bend</w:t>
      </w:r>
      <w:r w:rsidRPr="00474B06">
        <w:rPr>
          <w:rFonts w:ascii="Times New Roman" w:hAnsi="Times New Roman" w:cs="Times New Roman"/>
          <w:sz w:val="20"/>
          <w:szCs w:val="20"/>
        </w:rPr>
        <w:t xml:space="preserve"> back to the Pavilion and </w:t>
      </w:r>
      <w:r w:rsidR="001F0540">
        <w:rPr>
          <w:rFonts w:ascii="Times New Roman" w:hAnsi="Times New Roman" w:cs="Times New Roman"/>
          <w:sz w:val="20"/>
          <w:szCs w:val="20"/>
        </w:rPr>
        <w:t>East Bend</w:t>
      </w:r>
      <w:r w:rsidRPr="00474B06">
        <w:rPr>
          <w:rFonts w:ascii="Times New Roman" w:hAnsi="Times New Roman" w:cs="Times New Roman"/>
          <w:sz w:val="20"/>
          <w:szCs w:val="20"/>
        </w:rPr>
        <w:t xml:space="preserve"> again; another large wild cherry patch where the warblers are – 4-5 plinths are located  there, and another plinth at the end of the trail, before crossing over to the Jon Allan Loop. Skill level Blue Diamond (medium).</w:t>
      </w:r>
    </w:p>
    <w:p w:rsidR="004F3315" w:rsidRPr="00474B06" w:rsidRDefault="004F3315" w:rsidP="004F331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F3315" w:rsidRPr="00474B06" w:rsidRDefault="004F3315" w:rsidP="004F331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474B06">
        <w:rPr>
          <w:rFonts w:ascii="Times New Roman" w:hAnsi="Times New Roman" w:cs="Times New Roman"/>
          <w:b/>
          <w:sz w:val="20"/>
          <w:szCs w:val="20"/>
        </w:rPr>
        <w:t xml:space="preserve">Warbler Alcove – </w:t>
      </w:r>
      <w:r w:rsidRPr="00474B06">
        <w:rPr>
          <w:rFonts w:ascii="Times New Roman" w:hAnsi="Times New Roman" w:cs="Times New Roman"/>
          <w:sz w:val="20"/>
          <w:szCs w:val="20"/>
        </w:rPr>
        <w:t>located just off Warbler Way, is appropriately named as a perfect spot for observing the Warblers.</w:t>
      </w:r>
    </w:p>
    <w:p w:rsidR="004F3315" w:rsidRPr="00474B06" w:rsidRDefault="004F3315" w:rsidP="004F331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F3315" w:rsidRPr="00474B06" w:rsidRDefault="004F3315" w:rsidP="004F331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474B06">
        <w:rPr>
          <w:rFonts w:ascii="Times New Roman" w:hAnsi="Times New Roman" w:cs="Times New Roman"/>
          <w:b/>
          <w:sz w:val="20"/>
          <w:szCs w:val="20"/>
        </w:rPr>
        <w:t>A</w:t>
      </w:r>
      <w:r w:rsidRPr="00474B06">
        <w:rPr>
          <w:rFonts w:ascii="Times New Roman" w:hAnsi="Times New Roman" w:cs="Times New Roman"/>
          <w:sz w:val="20"/>
          <w:szCs w:val="20"/>
        </w:rPr>
        <w:t xml:space="preserve">: </w:t>
      </w:r>
      <w:r w:rsidRPr="00474B06">
        <w:rPr>
          <w:rFonts w:ascii="Times New Roman" w:hAnsi="Times New Roman" w:cs="Times New Roman"/>
          <w:b/>
          <w:sz w:val="20"/>
          <w:szCs w:val="20"/>
        </w:rPr>
        <w:t>Amphitheater</w:t>
      </w:r>
      <w:r w:rsidR="001F0540">
        <w:rPr>
          <w:rFonts w:ascii="Times New Roman" w:hAnsi="Times New Roman" w:cs="Times New Roman"/>
          <w:sz w:val="20"/>
          <w:szCs w:val="20"/>
        </w:rPr>
        <w:t xml:space="preserve"> -</w:t>
      </w:r>
      <w:r w:rsidRPr="00474B06">
        <w:rPr>
          <w:rFonts w:ascii="Times New Roman" w:hAnsi="Times New Roman" w:cs="Times New Roman"/>
          <w:sz w:val="20"/>
          <w:szCs w:val="20"/>
        </w:rPr>
        <w:t xml:space="preserve">a separate trail </w:t>
      </w:r>
      <w:r w:rsidR="001F0540">
        <w:rPr>
          <w:rFonts w:ascii="Times New Roman" w:hAnsi="Times New Roman" w:cs="Times New Roman"/>
          <w:sz w:val="20"/>
          <w:szCs w:val="20"/>
        </w:rPr>
        <w:t>off Warbler Way and Ward’s Path</w:t>
      </w:r>
      <w:r w:rsidRPr="00474B06">
        <w:rPr>
          <w:rFonts w:ascii="Times New Roman" w:hAnsi="Times New Roman" w:cs="Times New Roman"/>
          <w:sz w:val="20"/>
          <w:szCs w:val="20"/>
        </w:rPr>
        <w:t xml:space="preserve"> or from the Prairie Path; a natural seating area above and over-looking the</w:t>
      </w:r>
      <w:r w:rsidR="001F0540">
        <w:rPr>
          <w:rFonts w:ascii="Times New Roman" w:hAnsi="Times New Roman" w:cs="Times New Roman"/>
          <w:sz w:val="20"/>
          <w:szCs w:val="20"/>
        </w:rPr>
        <w:t xml:space="preserve"> dry</w:t>
      </w:r>
      <w:r w:rsidRPr="00474B06">
        <w:rPr>
          <w:rFonts w:ascii="Times New Roman" w:hAnsi="Times New Roman" w:cs="Times New Roman"/>
          <w:sz w:val="20"/>
          <w:szCs w:val="20"/>
        </w:rPr>
        <w:t xml:space="preserve"> creek bed.</w:t>
      </w:r>
    </w:p>
    <w:p w:rsidR="004F3315" w:rsidRPr="00474B06" w:rsidRDefault="004F3315" w:rsidP="004F331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474B0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F3315" w:rsidRPr="00474B06" w:rsidRDefault="004F3315" w:rsidP="004F331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474B06">
        <w:rPr>
          <w:rFonts w:ascii="Times New Roman" w:hAnsi="Times New Roman" w:cs="Times New Roman"/>
          <w:b/>
          <w:sz w:val="20"/>
          <w:szCs w:val="20"/>
        </w:rPr>
        <w:t>JA</w:t>
      </w:r>
      <w:r w:rsidRPr="00474B06">
        <w:rPr>
          <w:rFonts w:ascii="Times New Roman" w:hAnsi="Times New Roman" w:cs="Times New Roman"/>
          <w:sz w:val="20"/>
          <w:szCs w:val="20"/>
        </w:rPr>
        <w:t xml:space="preserve">:  </w:t>
      </w:r>
      <w:r w:rsidRPr="00474B06">
        <w:rPr>
          <w:rFonts w:ascii="Times New Roman" w:hAnsi="Times New Roman" w:cs="Times New Roman"/>
          <w:b/>
          <w:sz w:val="20"/>
          <w:szCs w:val="20"/>
        </w:rPr>
        <w:t>Jon Allan Loop</w:t>
      </w:r>
      <w:r w:rsidRPr="00474B06">
        <w:rPr>
          <w:rFonts w:ascii="Times New Roman" w:hAnsi="Times New Roman" w:cs="Times New Roman"/>
          <w:sz w:val="20"/>
          <w:szCs w:val="20"/>
        </w:rPr>
        <w:t xml:space="preserve"> </w:t>
      </w:r>
      <w:r w:rsidR="001F0540">
        <w:rPr>
          <w:rFonts w:ascii="Times New Roman" w:hAnsi="Times New Roman" w:cs="Times New Roman"/>
          <w:sz w:val="20"/>
          <w:szCs w:val="20"/>
        </w:rPr>
        <w:t>–is named for the former Helotes Mayor, Jon Allan. Benches for seating are</w:t>
      </w:r>
      <w:r w:rsidRPr="00474B06">
        <w:rPr>
          <w:rFonts w:ascii="Times New Roman" w:hAnsi="Times New Roman" w:cs="Times New Roman"/>
          <w:sz w:val="20"/>
          <w:szCs w:val="20"/>
        </w:rPr>
        <w:t xml:space="preserve"> located amongs</w:t>
      </w:r>
      <w:r w:rsidR="001F0540">
        <w:rPr>
          <w:rFonts w:ascii="Times New Roman" w:hAnsi="Times New Roman" w:cs="Times New Roman"/>
          <w:sz w:val="20"/>
          <w:szCs w:val="20"/>
        </w:rPr>
        <w:t>t a diverse motto of vegetation.</w:t>
      </w:r>
      <w:r w:rsidRPr="00474B06">
        <w:rPr>
          <w:rFonts w:ascii="Times New Roman" w:hAnsi="Times New Roman" w:cs="Times New Roman"/>
          <w:sz w:val="20"/>
          <w:szCs w:val="20"/>
        </w:rPr>
        <w:t xml:space="preserve"> “</w:t>
      </w:r>
      <w:r w:rsidRPr="00474B06">
        <w:rPr>
          <w:rFonts w:ascii="Times New Roman" w:hAnsi="Times New Roman" w:cs="Times New Roman"/>
          <w:b/>
          <w:sz w:val="20"/>
          <w:szCs w:val="20"/>
        </w:rPr>
        <w:t>Millie’s Place</w:t>
      </w:r>
      <w:r w:rsidRPr="00474B06">
        <w:rPr>
          <w:rFonts w:ascii="Times New Roman" w:hAnsi="Times New Roman" w:cs="Times New Roman"/>
          <w:sz w:val="20"/>
          <w:szCs w:val="20"/>
        </w:rPr>
        <w:t>” (</w:t>
      </w:r>
      <w:proofErr w:type="spellStart"/>
      <w:r w:rsidRPr="00474B06">
        <w:rPr>
          <w:rFonts w:ascii="Times New Roman" w:hAnsi="Times New Roman" w:cs="Times New Roman"/>
          <w:b/>
          <w:sz w:val="20"/>
          <w:szCs w:val="20"/>
        </w:rPr>
        <w:t>Mp</w:t>
      </w:r>
      <w:proofErr w:type="spellEnd"/>
      <w:r w:rsidRPr="00474B06">
        <w:rPr>
          <w:rFonts w:ascii="Times New Roman" w:hAnsi="Times New Roman" w:cs="Times New Roman"/>
          <w:sz w:val="20"/>
          <w:szCs w:val="20"/>
        </w:rPr>
        <w:t xml:space="preserve">) </w:t>
      </w:r>
      <w:r w:rsidR="001F0540">
        <w:rPr>
          <w:rFonts w:ascii="Times New Roman" w:hAnsi="Times New Roman" w:cs="Times New Roman"/>
          <w:sz w:val="20"/>
          <w:szCs w:val="20"/>
        </w:rPr>
        <w:t xml:space="preserve">is named </w:t>
      </w:r>
      <w:r w:rsidRPr="00474B06">
        <w:rPr>
          <w:rFonts w:ascii="Times New Roman" w:hAnsi="Times New Roman" w:cs="Times New Roman"/>
          <w:sz w:val="20"/>
          <w:szCs w:val="20"/>
        </w:rPr>
        <w:t>in honor of Jon’s faithful lab and is just off the main Loop. Skill level Black Diamond (difficult)</w:t>
      </w:r>
    </w:p>
    <w:p w:rsidR="004F3315" w:rsidRPr="00474B06" w:rsidRDefault="004F3315" w:rsidP="004F331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F3315" w:rsidRPr="00474B06" w:rsidRDefault="004F3315" w:rsidP="004F331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474B06">
        <w:rPr>
          <w:rFonts w:ascii="Times New Roman" w:hAnsi="Times New Roman" w:cs="Times New Roman"/>
          <w:b/>
          <w:sz w:val="20"/>
          <w:szCs w:val="20"/>
        </w:rPr>
        <w:t>PP</w:t>
      </w:r>
      <w:r w:rsidRPr="00474B06">
        <w:rPr>
          <w:rFonts w:ascii="Times New Roman" w:hAnsi="Times New Roman" w:cs="Times New Roman"/>
          <w:sz w:val="20"/>
          <w:szCs w:val="20"/>
        </w:rPr>
        <w:t xml:space="preserve">: </w:t>
      </w:r>
      <w:r w:rsidRPr="00474B06">
        <w:rPr>
          <w:rFonts w:ascii="Times New Roman" w:hAnsi="Times New Roman" w:cs="Times New Roman"/>
          <w:b/>
          <w:sz w:val="20"/>
          <w:szCs w:val="20"/>
        </w:rPr>
        <w:t>The Prairie Path</w:t>
      </w:r>
      <w:r w:rsidRPr="00474B06">
        <w:rPr>
          <w:rFonts w:ascii="Times New Roman" w:hAnsi="Times New Roman" w:cs="Times New Roman"/>
          <w:sz w:val="20"/>
          <w:szCs w:val="20"/>
        </w:rPr>
        <w:t xml:space="preserve"> - circles the wildflower/prairie field and extends from the right of the pavilion at the </w:t>
      </w:r>
      <w:proofErr w:type="spellStart"/>
      <w:r w:rsidRPr="00474B06">
        <w:rPr>
          <w:rFonts w:ascii="Times New Roman" w:hAnsi="Times New Roman" w:cs="Times New Roman"/>
          <w:sz w:val="20"/>
          <w:szCs w:val="20"/>
        </w:rPr>
        <w:t>Huisache</w:t>
      </w:r>
      <w:proofErr w:type="spellEnd"/>
      <w:r w:rsidRPr="00474B06">
        <w:rPr>
          <w:rFonts w:ascii="Times New Roman" w:hAnsi="Times New Roman" w:cs="Times New Roman"/>
          <w:sz w:val="20"/>
          <w:szCs w:val="20"/>
        </w:rPr>
        <w:t xml:space="preserve"> tree around to the left corner of the pavilion. This will not be accessible for the handicapped. Skill level Green Diamond (easy).</w:t>
      </w:r>
    </w:p>
    <w:p w:rsidR="004F3315" w:rsidRPr="00474B06" w:rsidRDefault="004F3315" w:rsidP="004F331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F3315" w:rsidRPr="001F0540" w:rsidRDefault="004F3315" w:rsidP="004F331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474B06">
        <w:rPr>
          <w:rFonts w:ascii="Times New Roman" w:hAnsi="Times New Roman" w:cs="Times New Roman"/>
          <w:b/>
          <w:sz w:val="20"/>
          <w:szCs w:val="20"/>
        </w:rPr>
        <w:t>WP:</w:t>
      </w:r>
      <w:r w:rsidR="001F0540">
        <w:rPr>
          <w:rFonts w:ascii="Times New Roman" w:hAnsi="Times New Roman" w:cs="Times New Roman"/>
          <w:b/>
          <w:sz w:val="20"/>
          <w:szCs w:val="20"/>
        </w:rPr>
        <w:t xml:space="preserve"> Ward’s Path </w:t>
      </w:r>
      <w:r w:rsidR="001F0540">
        <w:rPr>
          <w:rFonts w:ascii="Times New Roman" w:hAnsi="Times New Roman" w:cs="Times New Roman"/>
          <w:sz w:val="20"/>
          <w:szCs w:val="20"/>
        </w:rPr>
        <w:t>– is named for Board of Director Bill Ward. It connects Warbler Way to Prairie Path. Skill level Blue Diamond (medium)</w:t>
      </w:r>
    </w:p>
    <w:p w:rsidR="004F3315" w:rsidRPr="00474B06" w:rsidRDefault="004F3315" w:rsidP="004F331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F3315" w:rsidRPr="00474B06" w:rsidRDefault="004F3315" w:rsidP="004F331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474B06">
        <w:rPr>
          <w:rFonts w:ascii="Times New Roman" w:hAnsi="Times New Roman" w:cs="Times New Roman"/>
          <w:b/>
          <w:sz w:val="20"/>
          <w:szCs w:val="20"/>
        </w:rPr>
        <w:t>Overlook at the</w:t>
      </w:r>
      <w:r w:rsidR="00474B0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74B06">
        <w:rPr>
          <w:rFonts w:ascii="Times New Roman" w:hAnsi="Times New Roman" w:cs="Times New Roman"/>
          <w:b/>
          <w:sz w:val="20"/>
          <w:szCs w:val="20"/>
        </w:rPr>
        <w:t>Top of the Hill</w:t>
      </w:r>
      <w:r w:rsidRPr="00474B06">
        <w:rPr>
          <w:rFonts w:ascii="Times New Roman" w:hAnsi="Times New Roman" w:cs="Times New Roman"/>
          <w:sz w:val="20"/>
          <w:szCs w:val="20"/>
        </w:rPr>
        <w:t xml:space="preserve"> – be sure to read the </w:t>
      </w:r>
      <w:proofErr w:type="spellStart"/>
      <w:r w:rsidRPr="00474B06">
        <w:rPr>
          <w:rFonts w:ascii="Times New Roman" w:hAnsi="Times New Roman" w:cs="Times New Roman"/>
          <w:sz w:val="20"/>
          <w:szCs w:val="20"/>
        </w:rPr>
        <w:t>Madla</w:t>
      </w:r>
      <w:proofErr w:type="spellEnd"/>
      <w:r w:rsidRPr="00474B06">
        <w:rPr>
          <w:rFonts w:ascii="Times New Roman" w:hAnsi="Times New Roman" w:cs="Times New Roman"/>
          <w:sz w:val="20"/>
          <w:szCs w:val="20"/>
        </w:rPr>
        <w:t xml:space="preserve"> Park History Board, located on the South Wall of the Pavilion before venturing to the top of the hill</w:t>
      </w:r>
      <w:r w:rsidR="001F0540">
        <w:rPr>
          <w:rFonts w:ascii="Times New Roman" w:hAnsi="Times New Roman" w:cs="Times New Roman"/>
          <w:sz w:val="20"/>
          <w:szCs w:val="20"/>
        </w:rPr>
        <w:t xml:space="preserve"> on the Jon Allan Trail</w:t>
      </w:r>
      <w:r w:rsidRPr="00474B06">
        <w:rPr>
          <w:rFonts w:ascii="Times New Roman" w:hAnsi="Times New Roman" w:cs="Times New Roman"/>
          <w:sz w:val="20"/>
          <w:szCs w:val="20"/>
        </w:rPr>
        <w:t xml:space="preserve">. A panoramic vista of the valley and surrounding </w:t>
      </w:r>
      <w:r w:rsidR="001F0540">
        <w:rPr>
          <w:rFonts w:ascii="Times New Roman" w:hAnsi="Times New Roman" w:cs="Times New Roman"/>
          <w:sz w:val="20"/>
          <w:szCs w:val="20"/>
        </w:rPr>
        <w:t>hills awaits you</w:t>
      </w:r>
      <w:r w:rsidRPr="00474B06">
        <w:rPr>
          <w:rFonts w:ascii="Times New Roman" w:hAnsi="Times New Roman" w:cs="Times New Roman"/>
          <w:sz w:val="20"/>
          <w:szCs w:val="20"/>
        </w:rPr>
        <w:t>. The two historic</w:t>
      </w:r>
      <w:r w:rsidR="001F0540">
        <w:rPr>
          <w:rFonts w:ascii="Times New Roman" w:hAnsi="Times New Roman" w:cs="Times New Roman"/>
          <w:sz w:val="20"/>
          <w:szCs w:val="20"/>
        </w:rPr>
        <w:t xml:space="preserve"> structures located there are ca</w:t>
      </w:r>
      <w:r w:rsidRPr="00474B06">
        <w:rPr>
          <w:rFonts w:ascii="Times New Roman" w:hAnsi="Times New Roman" w:cs="Times New Roman"/>
          <w:sz w:val="20"/>
          <w:szCs w:val="20"/>
        </w:rPr>
        <w:t xml:space="preserve"> 1900 and 1930’s vintage. </w:t>
      </w:r>
    </w:p>
    <w:p w:rsidR="004F3315" w:rsidRPr="00474B06" w:rsidRDefault="004F3315" w:rsidP="004F331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D0BDB" w:rsidRDefault="004F3315" w:rsidP="009B31D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474B06">
        <w:rPr>
          <w:rFonts w:ascii="Times New Roman" w:hAnsi="Times New Roman" w:cs="Times New Roman"/>
          <w:sz w:val="20"/>
          <w:szCs w:val="20"/>
        </w:rPr>
        <w:t xml:space="preserve">Both the Pavilion and Hilltop Areas are available for Rental. Brick Pavers </w:t>
      </w:r>
      <w:r w:rsidR="001F0540">
        <w:rPr>
          <w:rFonts w:ascii="Times New Roman" w:hAnsi="Times New Roman" w:cs="Times New Roman"/>
          <w:sz w:val="20"/>
          <w:szCs w:val="20"/>
        </w:rPr>
        <w:t xml:space="preserve">and Plinths </w:t>
      </w:r>
      <w:r w:rsidRPr="00474B06">
        <w:rPr>
          <w:rFonts w:ascii="Times New Roman" w:hAnsi="Times New Roman" w:cs="Times New Roman"/>
          <w:sz w:val="20"/>
          <w:szCs w:val="20"/>
        </w:rPr>
        <w:t>are available for purchase.</w:t>
      </w:r>
      <w:r w:rsidR="001F0540">
        <w:rPr>
          <w:rFonts w:ascii="Times New Roman" w:hAnsi="Times New Roman" w:cs="Times New Roman"/>
          <w:sz w:val="20"/>
          <w:szCs w:val="20"/>
        </w:rPr>
        <w:t xml:space="preserve"> For more information contact</w:t>
      </w:r>
      <w:r w:rsidR="009B31D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D0BDB" w:rsidRDefault="009B31DC" w:rsidP="009B31D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Grey Forest City Hall 210-695-</w:t>
      </w:r>
      <w:proofErr w:type="gramStart"/>
      <w:r>
        <w:rPr>
          <w:rFonts w:ascii="Times New Roman" w:hAnsi="Times New Roman" w:cs="Times New Roman"/>
          <w:sz w:val="20"/>
          <w:szCs w:val="20"/>
        </w:rPr>
        <w:t>3261</w:t>
      </w:r>
      <w:r w:rsidR="00462C1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5D0BDB">
        <w:rPr>
          <w:rFonts w:ascii="Times New Roman" w:hAnsi="Times New Roman" w:cs="Times New Roman"/>
          <w:sz w:val="20"/>
          <w:szCs w:val="20"/>
        </w:rPr>
        <w:t>#</w:t>
      </w:r>
      <w:proofErr w:type="gramEnd"/>
      <w:r w:rsidR="005D0BDB">
        <w:rPr>
          <w:rFonts w:ascii="Times New Roman" w:hAnsi="Times New Roman" w:cs="Times New Roman"/>
          <w:sz w:val="20"/>
          <w:szCs w:val="20"/>
        </w:rPr>
        <w:t>5;</w:t>
      </w:r>
      <w:r w:rsidR="00462C1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visit </w:t>
      </w:r>
      <w:r w:rsidR="005D0BDB">
        <w:rPr>
          <w:rFonts w:ascii="Times New Roman" w:hAnsi="Times New Roman" w:cs="Times New Roman"/>
          <w:sz w:val="20"/>
          <w:szCs w:val="20"/>
        </w:rPr>
        <w:t>madlapark.org   or greyforest-tx.gov</w:t>
      </w:r>
    </w:p>
    <w:p w:rsidR="00474B06" w:rsidRPr="00474B06" w:rsidRDefault="00474B06" w:rsidP="004F3315">
      <w:pPr>
        <w:spacing w:after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474B06" w:rsidRPr="00621DDA" w:rsidRDefault="00621DDA" w:rsidP="00621DDA">
      <w:pPr>
        <w:spacing w:after="0"/>
        <w:jc w:val="center"/>
        <w:rPr>
          <w:rFonts w:ascii="Baskerville Old Face" w:hAnsi="Baskerville Old Face" w:cs="Times New Roman"/>
          <w:i/>
          <w:sz w:val="32"/>
          <w:szCs w:val="32"/>
        </w:rPr>
      </w:pPr>
      <w:r w:rsidRPr="00621DDA">
        <w:rPr>
          <w:rFonts w:ascii="Baskerville Old Face" w:hAnsi="Baskerville Old Face" w:cs="Times New Roman"/>
          <w:i/>
          <w:sz w:val="32"/>
          <w:szCs w:val="32"/>
        </w:rPr>
        <w:t>Take only photos</w:t>
      </w:r>
    </w:p>
    <w:p w:rsidR="00621DDA" w:rsidRPr="00621DDA" w:rsidRDefault="00621DDA" w:rsidP="00621DDA">
      <w:pPr>
        <w:spacing w:after="0"/>
        <w:jc w:val="center"/>
        <w:rPr>
          <w:rFonts w:ascii="Baskerville Old Face" w:hAnsi="Baskerville Old Face" w:cs="Times New Roman"/>
          <w:i/>
          <w:sz w:val="32"/>
          <w:szCs w:val="32"/>
        </w:rPr>
      </w:pPr>
      <w:r w:rsidRPr="00621DDA">
        <w:rPr>
          <w:rFonts w:ascii="Baskerville Old Face" w:hAnsi="Baskerville Old Face" w:cs="Times New Roman"/>
          <w:i/>
          <w:sz w:val="32"/>
          <w:szCs w:val="32"/>
        </w:rPr>
        <w:t>Leave only footprints</w:t>
      </w:r>
    </w:p>
    <w:p w:rsidR="00474B06" w:rsidRPr="00945169" w:rsidRDefault="00474B06" w:rsidP="00474B06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169">
        <w:rPr>
          <w:rFonts w:ascii="Times New Roman" w:hAnsi="Times New Roman" w:cs="Times New Roman"/>
          <w:b/>
          <w:bCs/>
          <w:sz w:val="28"/>
          <w:szCs w:val="28"/>
        </w:rPr>
        <w:lastRenderedPageBreak/>
        <w:t>SENATOR FRANK L. MADLA, JR. NATURAL AREA</w:t>
      </w:r>
    </w:p>
    <w:p w:rsidR="00F864CB" w:rsidRDefault="00F864CB" w:rsidP="00474B06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CE4449" w:rsidRDefault="00CE4449" w:rsidP="00474B06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CE4449" w:rsidRDefault="00CE4449" w:rsidP="00474B06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F864CB" w:rsidRDefault="00F864CB" w:rsidP="00474B06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 wp14:anchorId="1FA28AB9" wp14:editId="39B09F18">
            <wp:extent cx="3159391" cy="2774098"/>
            <wp:effectExtent l="133350" t="114300" r="155575" b="160020"/>
            <wp:docPr id="1" name="Picture 1" descr="C:\Users\Susan\Desktop\Documents\Frank Madla Natural Area\Birds\gcw close up siting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\Desktop\Documents\Frank Madla Natural Area\Birds\gcw close up siting-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797" cy="277884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64CB" w:rsidRDefault="002C215E" w:rsidP="00474B06">
      <w:pPr>
        <w:pStyle w:val="Default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Golden-cheek Warbler</w:t>
      </w:r>
      <w:r w:rsidR="00F864CB">
        <w:rPr>
          <w:rFonts w:ascii="Times New Roman" w:hAnsi="Times New Roman" w:cs="Times New Roman"/>
          <w:sz w:val="18"/>
          <w:szCs w:val="18"/>
        </w:rPr>
        <w:t xml:space="preserve">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</w:t>
      </w:r>
      <w:r w:rsidR="00F864CB">
        <w:rPr>
          <w:rFonts w:ascii="Times New Roman" w:hAnsi="Times New Roman" w:cs="Times New Roman"/>
          <w:sz w:val="18"/>
          <w:szCs w:val="18"/>
        </w:rPr>
        <w:t xml:space="preserve">    </w:t>
      </w:r>
      <w:r w:rsidR="00F864CB" w:rsidRPr="00F864CB">
        <w:rPr>
          <w:rFonts w:ascii="Times New Roman" w:hAnsi="Times New Roman" w:cs="Times New Roman"/>
          <w:sz w:val="18"/>
          <w:szCs w:val="18"/>
        </w:rPr>
        <w:t>Photo by Laurie Hawkins</w:t>
      </w:r>
    </w:p>
    <w:p w:rsidR="00F864CB" w:rsidRDefault="00F864CB" w:rsidP="00474B06">
      <w:pPr>
        <w:pStyle w:val="Default"/>
        <w:jc w:val="center"/>
        <w:rPr>
          <w:rFonts w:ascii="Times New Roman" w:hAnsi="Times New Roman" w:cs="Times New Roman"/>
          <w:sz w:val="18"/>
          <w:szCs w:val="18"/>
        </w:rPr>
      </w:pPr>
    </w:p>
    <w:p w:rsidR="00F864CB" w:rsidRDefault="00F864CB" w:rsidP="00F864CB">
      <w:pPr>
        <w:pStyle w:val="Default"/>
        <w:rPr>
          <w:rFonts w:ascii="Times New Roman" w:hAnsi="Times New Roman" w:cs="Times New Roman"/>
          <w:sz w:val="18"/>
          <w:szCs w:val="18"/>
        </w:rPr>
      </w:pPr>
    </w:p>
    <w:p w:rsidR="00CE4449" w:rsidRDefault="00CE4449" w:rsidP="00F864CB">
      <w:pPr>
        <w:pStyle w:val="Default"/>
        <w:rPr>
          <w:rFonts w:ascii="Times New Roman" w:hAnsi="Times New Roman" w:cs="Times New Roman"/>
          <w:sz w:val="18"/>
          <w:szCs w:val="18"/>
        </w:rPr>
      </w:pPr>
    </w:p>
    <w:p w:rsidR="00CE4449" w:rsidRPr="00F864CB" w:rsidRDefault="00CE4449" w:rsidP="00F864CB">
      <w:pPr>
        <w:pStyle w:val="Default"/>
        <w:rPr>
          <w:rFonts w:ascii="Times New Roman" w:hAnsi="Times New Roman" w:cs="Times New Roman"/>
          <w:sz w:val="18"/>
          <w:szCs w:val="18"/>
        </w:rPr>
      </w:pPr>
    </w:p>
    <w:p w:rsidR="002C215E" w:rsidRDefault="002C215E" w:rsidP="00945169">
      <w:pPr>
        <w:spacing w:after="0"/>
        <w:rPr>
          <w:rFonts w:ascii="Times New Roman" w:hAnsi="Times New Roman" w:cs="Times New Roman"/>
          <w:b/>
          <w:color w:val="333333"/>
        </w:rPr>
      </w:pPr>
    </w:p>
    <w:p w:rsidR="009B31DC" w:rsidRDefault="001C11A2" w:rsidP="00945169">
      <w:pPr>
        <w:spacing w:after="0"/>
      </w:pPr>
      <w:r w:rsidRPr="00FC33DC">
        <w:rPr>
          <w:rFonts w:ascii="Times New Roman" w:hAnsi="Times New Roman" w:cs="Times New Roman"/>
          <w:b/>
          <w:color w:val="333333"/>
          <w:sz w:val="24"/>
          <w:szCs w:val="24"/>
        </w:rPr>
        <w:t>A Facility of the City of Grey Forest</w:t>
      </w:r>
      <w:r w:rsidR="00945169" w:rsidRPr="00FC33DC">
        <w:rPr>
          <w:rFonts w:ascii="Times New Roman" w:hAnsi="Times New Roman" w:cs="Times New Roman"/>
          <w:color w:val="333333"/>
          <w:sz w:val="24"/>
          <w:szCs w:val="24"/>
        </w:rPr>
        <w:t xml:space="preserve">       </w:t>
      </w:r>
    </w:p>
    <w:p w:rsidR="00945169" w:rsidRPr="00FC33DC" w:rsidRDefault="001C11A2" w:rsidP="00945169">
      <w:pPr>
        <w:spacing w:after="0"/>
        <w:rPr>
          <w:rFonts w:ascii="Times New Roman" w:hAnsi="Times New Roman" w:cs="Times New Roman"/>
          <w:color w:val="333333"/>
          <w:sz w:val="24"/>
          <w:szCs w:val="24"/>
        </w:rPr>
      </w:pPr>
      <w:r w:rsidRPr="00FC33DC">
        <w:rPr>
          <w:rFonts w:ascii="Times New Roman" w:hAnsi="Times New Roman" w:cs="Times New Roman"/>
          <w:b/>
          <w:color w:val="333333"/>
          <w:sz w:val="24"/>
          <w:szCs w:val="24"/>
        </w:rPr>
        <w:t>Park Hours: Sunrise to Sunset</w:t>
      </w:r>
      <w:r w:rsidR="00945169" w:rsidRPr="00FC33DC">
        <w:rPr>
          <w:rFonts w:ascii="Times New Roman" w:hAnsi="Times New Roman" w:cs="Times New Roman"/>
          <w:color w:val="333333"/>
          <w:sz w:val="24"/>
          <w:szCs w:val="24"/>
        </w:rPr>
        <w:t xml:space="preserve">         </w:t>
      </w:r>
      <w:r w:rsidR="00621DDA" w:rsidRPr="00FC33DC">
        <w:rPr>
          <w:rFonts w:ascii="Times New Roman" w:hAnsi="Times New Roman" w:cs="Times New Roman"/>
          <w:color w:val="333333"/>
          <w:sz w:val="24"/>
          <w:szCs w:val="24"/>
        </w:rPr>
        <w:t xml:space="preserve">       </w:t>
      </w:r>
      <w:r w:rsidR="00945169" w:rsidRPr="00FC33DC">
        <w:rPr>
          <w:rFonts w:ascii="Times New Roman" w:hAnsi="Times New Roman" w:cs="Times New Roman"/>
          <w:color w:val="333333"/>
          <w:sz w:val="24"/>
          <w:szCs w:val="24"/>
        </w:rPr>
        <w:t xml:space="preserve"> (unless otherwise posted)</w:t>
      </w:r>
    </w:p>
    <w:p w:rsidR="00945169" w:rsidRPr="00FC33DC" w:rsidRDefault="00FF6EAC" w:rsidP="00945169">
      <w:pPr>
        <w:spacing w:after="0"/>
        <w:rPr>
          <w:rFonts w:ascii="Times New Roman" w:hAnsi="Times New Roman" w:cs="Times New Roman"/>
          <w:color w:val="333333"/>
          <w:sz w:val="24"/>
          <w:szCs w:val="24"/>
        </w:rPr>
      </w:pPr>
      <w:r w:rsidRPr="00FC33DC">
        <w:rPr>
          <w:rFonts w:ascii="Times New Roman" w:hAnsi="Times New Roman" w:cs="Times New Roman"/>
          <w:b/>
          <w:color w:val="333333"/>
          <w:sz w:val="24"/>
          <w:szCs w:val="24"/>
        </w:rPr>
        <w:t>Located:</w:t>
      </w:r>
      <w:r w:rsidRPr="00FC33DC">
        <w:rPr>
          <w:rFonts w:ascii="Times New Roman" w:hAnsi="Times New Roman" w:cs="Times New Roman"/>
          <w:color w:val="333333"/>
          <w:sz w:val="24"/>
          <w:szCs w:val="24"/>
        </w:rPr>
        <w:t xml:space="preserve"> .5 miles east of Scenic Loop </w:t>
      </w:r>
      <w:r w:rsidR="002C215E" w:rsidRPr="00FC33DC">
        <w:rPr>
          <w:rFonts w:ascii="Times New Roman" w:hAnsi="Times New Roman" w:cs="Times New Roman"/>
          <w:color w:val="333333"/>
          <w:sz w:val="24"/>
          <w:szCs w:val="24"/>
        </w:rPr>
        <w:t xml:space="preserve">Road </w:t>
      </w:r>
      <w:r w:rsidRPr="00FC33DC">
        <w:rPr>
          <w:rFonts w:ascii="Times New Roman" w:hAnsi="Times New Roman" w:cs="Times New Roman"/>
          <w:color w:val="333333"/>
          <w:sz w:val="24"/>
          <w:szCs w:val="24"/>
        </w:rPr>
        <w:t xml:space="preserve">on </w:t>
      </w:r>
      <w:proofErr w:type="spellStart"/>
      <w:r w:rsidRPr="00FC33DC">
        <w:rPr>
          <w:rFonts w:ascii="Times New Roman" w:hAnsi="Times New Roman" w:cs="Times New Roman"/>
          <w:color w:val="333333"/>
          <w:sz w:val="24"/>
          <w:szCs w:val="24"/>
        </w:rPr>
        <w:t>Menchaca</w:t>
      </w:r>
      <w:proofErr w:type="spellEnd"/>
      <w:r w:rsidRPr="00FC33DC">
        <w:rPr>
          <w:rFonts w:ascii="Times New Roman" w:hAnsi="Times New Roman" w:cs="Times New Roman"/>
          <w:color w:val="333333"/>
          <w:sz w:val="24"/>
          <w:szCs w:val="24"/>
        </w:rPr>
        <w:t xml:space="preserve"> R</w:t>
      </w:r>
      <w:r w:rsidR="002C215E" w:rsidRPr="00FC33DC">
        <w:rPr>
          <w:rFonts w:ascii="Times New Roman" w:hAnsi="Times New Roman" w:cs="Times New Roman"/>
          <w:color w:val="333333"/>
          <w:sz w:val="24"/>
          <w:szCs w:val="24"/>
        </w:rPr>
        <w:t>oa</w:t>
      </w:r>
      <w:r w:rsidRPr="00FC33DC">
        <w:rPr>
          <w:rFonts w:ascii="Times New Roman" w:hAnsi="Times New Roman" w:cs="Times New Roman"/>
          <w:color w:val="333333"/>
          <w:sz w:val="24"/>
          <w:szCs w:val="24"/>
        </w:rPr>
        <w:t>d</w:t>
      </w:r>
    </w:p>
    <w:p w:rsidR="00945169" w:rsidRPr="00FC33DC" w:rsidRDefault="00945169" w:rsidP="001C11A2">
      <w:pPr>
        <w:spacing w:after="0"/>
        <w:rPr>
          <w:rFonts w:ascii="Times New Roman" w:hAnsi="Times New Roman" w:cs="Times New Roman"/>
          <w:color w:val="333333"/>
          <w:sz w:val="24"/>
          <w:szCs w:val="24"/>
        </w:rPr>
      </w:pPr>
    </w:p>
    <w:p w:rsidR="002C215E" w:rsidRDefault="002C215E" w:rsidP="001C11A2">
      <w:pPr>
        <w:spacing w:after="0"/>
        <w:rPr>
          <w:rFonts w:ascii="Times New Roman" w:hAnsi="Times New Roman" w:cs="Times New Roman"/>
          <w:color w:val="333333"/>
        </w:rPr>
      </w:pPr>
    </w:p>
    <w:p w:rsidR="002C215E" w:rsidRDefault="002C215E" w:rsidP="001C11A2">
      <w:pPr>
        <w:spacing w:after="0"/>
        <w:rPr>
          <w:rFonts w:ascii="Times New Roman" w:hAnsi="Times New Roman" w:cs="Times New Roman"/>
          <w:color w:val="333333"/>
        </w:rPr>
      </w:pPr>
    </w:p>
    <w:p w:rsidR="00945169" w:rsidRDefault="00621DDA" w:rsidP="001C11A2">
      <w:pPr>
        <w:spacing w:after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Report disturbances or vandalism to Grey Forest Police: 210-684-1011</w:t>
      </w:r>
    </w:p>
    <w:p w:rsidR="00945169" w:rsidRDefault="00621DDA" w:rsidP="001C11A2">
      <w:pPr>
        <w:spacing w:after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In case of Emergency call: 911</w:t>
      </w:r>
      <w:r w:rsidR="009F6608">
        <w:rPr>
          <w:rFonts w:ascii="Times New Roman" w:hAnsi="Times New Roman" w:cs="Times New Roman"/>
          <w:color w:val="333333"/>
        </w:rPr>
        <w:t xml:space="preserve"> </w:t>
      </w:r>
      <w:proofErr w:type="spellStart"/>
      <w:r w:rsidR="009F6608">
        <w:rPr>
          <w:rFonts w:ascii="Times New Roman" w:hAnsi="Times New Roman" w:cs="Times New Roman"/>
          <w:color w:val="333333"/>
        </w:rPr>
        <w:t>Madla</w:t>
      </w:r>
      <w:proofErr w:type="spellEnd"/>
      <w:r w:rsidR="009F6608">
        <w:rPr>
          <w:rFonts w:ascii="Times New Roman" w:hAnsi="Times New Roman" w:cs="Times New Roman"/>
          <w:color w:val="333333"/>
        </w:rPr>
        <w:t xml:space="preserve"> Park Voicemail: 210-695-3261 #5</w:t>
      </w:r>
    </w:p>
    <w:p w:rsidR="00621DDA" w:rsidRDefault="00621DDA" w:rsidP="001C11A2">
      <w:pPr>
        <w:spacing w:after="0"/>
        <w:rPr>
          <w:rFonts w:ascii="Times New Roman" w:hAnsi="Times New Roman" w:cs="Times New Roman"/>
          <w:color w:val="333333"/>
        </w:rPr>
      </w:pPr>
    </w:p>
    <w:p w:rsidR="00621DDA" w:rsidRDefault="00621DDA" w:rsidP="001C11A2">
      <w:pPr>
        <w:spacing w:after="0"/>
        <w:rPr>
          <w:rFonts w:ascii="Times New Roman" w:hAnsi="Times New Roman" w:cs="Times New Roman"/>
          <w:color w:val="333333"/>
          <w:sz w:val="20"/>
          <w:szCs w:val="20"/>
        </w:rPr>
      </w:pPr>
    </w:p>
    <w:p w:rsidR="00474B06" w:rsidRDefault="00945169" w:rsidP="001C11A2">
      <w:pPr>
        <w:spacing w:after="0"/>
        <w:rPr>
          <w:rFonts w:ascii="Times New Roman" w:hAnsi="Times New Roman" w:cs="Times New Roman"/>
          <w:color w:val="333333"/>
          <w:sz w:val="20"/>
          <w:szCs w:val="20"/>
        </w:rPr>
      </w:pPr>
      <w:proofErr w:type="gramStart"/>
      <w:r w:rsidRPr="00621DDA">
        <w:rPr>
          <w:rFonts w:ascii="Times New Roman" w:hAnsi="Times New Roman" w:cs="Times New Roman"/>
          <w:color w:val="333333"/>
          <w:sz w:val="20"/>
          <w:szCs w:val="20"/>
        </w:rPr>
        <w:t>Purchased</w:t>
      </w:r>
      <w:r w:rsidR="001C11A2" w:rsidRPr="00621DDA">
        <w:rPr>
          <w:rFonts w:ascii="Times New Roman" w:hAnsi="Times New Roman" w:cs="Times New Roman"/>
          <w:color w:val="333333"/>
          <w:sz w:val="20"/>
          <w:szCs w:val="20"/>
        </w:rPr>
        <w:t xml:space="preserve"> through a grant from Texas Parks and Wildlife </w:t>
      </w:r>
      <w:r w:rsidR="00FF6EAC">
        <w:rPr>
          <w:rFonts w:ascii="Times New Roman" w:hAnsi="Times New Roman" w:cs="Times New Roman"/>
          <w:color w:val="333333"/>
          <w:sz w:val="20"/>
          <w:szCs w:val="20"/>
        </w:rPr>
        <w:t xml:space="preserve">Department </w:t>
      </w:r>
      <w:r w:rsidR="001C11A2" w:rsidRPr="00621DDA">
        <w:rPr>
          <w:rFonts w:ascii="Times New Roman" w:hAnsi="Times New Roman" w:cs="Times New Roman"/>
          <w:color w:val="333333"/>
          <w:sz w:val="20"/>
          <w:szCs w:val="20"/>
        </w:rPr>
        <w:t>and conservation easement funds from the City of San Antonio.</w:t>
      </w:r>
      <w:proofErr w:type="gramEnd"/>
    </w:p>
    <w:p w:rsidR="00462C15" w:rsidRDefault="00462C15" w:rsidP="001C11A2">
      <w:pPr>
        <w:spacing w:after="0"/>
        <w:rPr>
          <w:rFonts w:ascii="Times New Roman" w:hAnsi="Times New Roman" w:cs="Times New Roman"/>
          <w:noProof/>
          <w:sz w:val="20"/>
          <w:szCs w:val="20"/>
        </w:rPr>
      </w:pPr>
    </w:p>
    <w:p w:rsidR="00462C15" w:rsidRDefault="00462C15" w:rsidP="001C11A2">
      <w:pPr>
        <w:spacing w:after="0"/>
        <w:rPr>
          <w:rFonts w:ascii="Times New Roman" w:hAnsi="Times New Roman" w:cs="Times New Roman"/>
          <w:noProof/>
          <w:sz w:val="20"/>
          <w:szCs w:val="20"/>
        </w:rPr>
      </w:pPr>
    </w:p>
    <w:p w:rsidR="006C40BD" w:rsidRDefault="006C40BD" w:rsidP="006C40BD"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F21222" wp14:editId="50AE7273">
                <wp:simplePos x="0" y="0"/>
                <wp:positionH relativeFrom="column">
                  <wp:posOffset>8124825</wp:posOffset>
                </wp:positionH>
                <wp:positionV relativeFrom="paragraph">
                  <wp:posOffset>-5041265</wp:posOffset>
                </wp:positionV>
                <wp:extent cx="514350" cy="6953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6953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0BD" w:rsidRPr="006C4D30" w:rsidRDefault="006C40BD" w:rsidP="006C40B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4D3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MAP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39.75pt;margin-top:-396.95pt;width:40.5pt;height:54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" fillcolor="#c4bc96 [2414]" strokeweight=".5pt">
                <v:textbox style="layout-flow:vertical">
                  <w:txbxContent>
                    <w:p w:rsidR="006C40BD" w:rsidRPr="006C4D30" w:rsidRDefault="006C40BD" w:rsidP="006C40BD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C4D3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MAP</w:t>
                      </w:r>
                    </w:p>
                  </w:txbxContent>
                </v:textbox>
              </v:shape>
            </w:pict>
          </mc:Fallback>
        </mc:AlternateContent>
      </w:r>
    </w:p>
    <w:p w:rsidR="0019441F" w:rsidRPr="00E81EA1" w:rsidRDefault="00E81EA1" w:rsidP="00E81EA1">
      <w:pPr>
        <w:spacing w:after="0"/>
        <w:rPr>
          <w:rFonts w:ascii="Times New Roman" w:hAnsi="Times New Roman" w:cs="Times New Roman"/>
          <w:noProof/>
          <w:sz w:val="20"/>
          <w:szCs w:val="20"/>
        </w:rPr>
        <w:sectPr w:rsidR="0019441F" w:rsidRPr="00E81EA1" w:rsidSect="003F6E0F"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473BE30" wp14:editId="6753E537">
            <wp:simplePos x="0" y="0"/>
            <wp:positionH relativeFrom="margin">
              <wp:posOffset>4600575</wp:posOffset>
            </wp:positionH>
            <wp:positionV relativeFrom="margin">
              <wp:posOffset>361950</wp:posOffset>
            </wp:positionV>
            <wp:extent cx="4686300" cy="6067425"/>
            <wp:effectExtent l="19050" t="19050" r="19050" b="285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 for Brochure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8" t="2372" r="6800" b="2959"/>
                    <a:stretch/>
                  </pic:blipFill>
                  <pic:spPr bwMode="auto">
                    <a:xfrm>
                      <a:off x="0" y="0"/>
                      <a:ext cx="4686300" cy="60674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C71C9D4" wp14:editId="74588F06">
            <wp:simplePos x="0" y="0"/>
            <wp:positionH relativeFrom="margin">
              <wp:posOffset>-997585</wp:posOffset>
            </wp:positionH>
            <wp:positionV relativeFrom="margin">
              <wp:posOffset>1116330</wp:posOffset>
            </wp:positionV>
            <wp:extent cx="6071235" cy="4391025"/>
            <wp:effectExtent l="40005" t="36195" r="45720" b="457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la 10x10-Jun 2014 cropped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" t="8718" r="2337"/>
                    <a:stretch/>
                  </pic:blipFill>
                  <pic:spPr bwMode="auto">
                    <a:xfrm rot="16200000" flipH="1" flipV="1">
                      <a:off x="0" y="0"/>
                      <a:ext cx="6071235" cy="439102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2C15" w:rsidRPr="00621DDA" w:rsidRDefault="00462C15" w:rsidP="001C11A2">
      <w:pPr>
        <w:spacing w:after="0"/>
        <w:rPr>
          <w:rFonts w:ascii="Times New Roman" w:hAnsi="Times New Roman" w:cs="Times New Roman"/>
          <w:noProof/>
          <w:sz w:val="20"/>
          <w:szCs w:val="20"/>
        </w:rPr>
      </w:pPr>
    </w:p>
    <w:sectPr w:rsidR="00462C15" w:rsidRPr="00621DDA" w:rsidSect="0019441F">
      <w:type w:val="continuous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E0F"/>
    <w:rsid w:val="00032C8F"/>
    <w:rsid w:val="00087D71"/>
    <w:rsid w:val="00090AFB"/>
    <w:rsid w:val="000A4E8A"/>
    <w:rsid w:val="000D16AB"/>
    <w:rsid w:val="0019441F"/>
    <w:rsid w:val="001C11A2"/>
    <w:rsid w:val="001F0540"/>
    <w:rsid w:val="00250CC6"/>
    <w:rsid w:val="00264911"/>
    <w:rsid w:val="002826D9"/>
    <w:rsid w:val="0029765C"/>
    <w:rsid w:val="002C215E"/>
    <w:rsid w:val="003A555C"/>
    <w:rsid w:val="003F6E0F"/>
    <w:rsid w:val="00462C15"/>
    <w:rsid w:val="00474B06"/>
    <w:rsid w:val="004D5E13"/>
    <w:rsid w:val="004F3315"/>
    <w:rsid w:val="005A6A39"/>
    <w:rsid w:val="005D0BDB"/>
    <w:rsid w:val="00621DDA"/>
    <w:rsid w:val="006C40BD"/>
    <w:rsid w:val="006C4D30"/>
    <w:rsid w:val="00945169"/>
    <w:rsid w:val="009B31DC"/>
    <w:rsid w:val="009F6608"/>
    <w:rsid w:val="00A850BC"/>
    <w:rsid w:val="00CD4D09"/>
    <w:rsid w:val="00CE4449"/>
    <w:rsid w:val="00D02BE5"/>
    <w:rsid w:val="00D97774"/>
    <w:rsid w:val="00E679CC"/>
    <w:rsid w:val="00E81EA1"/>
    <w:rsid w:val="00F864CB"/>
    <w:rsid w:val="00FC33DC"/>
    <w:rsid w:val="00FF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3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3315"/>
    <w:rPr>
      <w:color w:val="0000FF" w:themeColor="hyperlink"/>
      <w:u w:val="single"/>
    </w:rPr>
  </w:style>
  <w:style w:type="paragraph" w:customStyle="1" w:styleId="Default">
    <w:name w:val="Default"/>
    <w:rsid w:val="00474B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6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4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3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3315"/>
    <w:rPr>
      <w:color w:val="0000FF" w:themeColor="hyperlink"/>
      <w:u w:val="single"/>
    </w:rPr>
  </w:style>
  <w:style w:type="paragraph" w:customStyle="1" w:styleId="Default">
    <w:name w:val="Default"/>
    <w:rsid w:val="00474B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6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cp:lastModifiedBy>Susan</cp:lastModifiedBy>
  <cp:revision>4</cp:revision>
  <cp:lastPrinted>2014-08-06T16:02:00Z</cp:lastPrinted>
  <dcterms:created xsi:type="dcterms:W3CDTF">2014-08-06T16:06:00Z</dcterms:created>
  <dcterms:modified xsi:type="dcterms:W3CDTF">2016-02-01T17:47:00Z</dcterms:modified>
</cp:coreProperties>
</file>